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5AB" w:rsidRPr="00156994" w:rsidRDefault="00F425AB" w:rsidP="00F425AB">
      <w:pPr>
        <w:jc w:val="left"/>
        <w:rPr>
          <w:b/>
        </w:rPr>
      </w:pPr>
      <w:r>
        <w:rPr>
          <w:rFonts w:hint="eastAsia"/>
          <w:b/>
          <w:sz w:val="36"/>
        </w:rPr>
        <w:t>７日で理解する</w:t>
      </w:r>
      <w:r w:rsidRPr="00156994">
        <w:rPr>
          <w:rFonts w:hint="eastAsia"/>
          <w:b/>
          <w:sz w:val="36"/>
        </w:rPr>
        <w:t>コンピュータ自作実習</w:t>
      </w:r>
    </w:p>
    <w:p w:rsidR="00F425AB" w:rsidRDefault="00F425AB" w:rsidP="00F425AB">
      <w:pPr>
        <w:ind w:firstLineChars="100" w:firstLine="240"/>
        <w:jc w:val="left"/>
      </w:pPr>
      <w:r>
        <w:rPr>
          <w:rFonts w:hint="eastAsia"/>
          <w:sz w:val="24"/>
        </w:rPr>
        <w:t>２日目　―</w:t>
      </w:r>
      <w:r>
        <w:rPr>
          <w:rFonts w:hint="eastAsia"/>
        </w:rPr>
        <w:t>マザーボードへの</w:t>
      </w:r>
      <w:r>
        <w:rPr>
          <w:rFonts w:hint="eastAsia"/>
        </w:rPr>
        <w:t>CPU</w:t>
      </w:r>
      <w:r>
        <w:rPr>
          <w:rFonts w:hint="eastAsia"/>
        </w:rPr>
        <w:t>、メモリ、電源の取り付け</w:t>
      </w:r>
      <w:r w:rsidRPr="00156994">
        <w:rPr>
          <w:rFonts w:hint="eastAsia"/>
          <w:sz w:val="24"/>
        </w:rPr>
        <w:t>―</w:t>
      </w:r>
    </w:p>
    <w:p w:rsidR="00F425AB" w:rsidRDefault="00F425AB" w:rsidP="00F425AB"/>
    <w:p w:rsidR="00F425AB" w:rsidRPr="00E76E33" w:rsidRDefault="00F425AB" w:rsidP="00F425AB">
      <w:pPr>
        <w:rPr>
          <w:b/>
          <w:u w:val="single"/>
        </w:rPr>
      </w:pPr>
      <w:r w:rsidRPr="00E76E33">
        <w:rPr>
          <w:rFonts w:hint="eastAsia"/>
          <w:b/>
          <w:sz w:val="24"/>
          <w:u w:val="single"/>
        </w:rPr>
        <w:t>○</w:t>
      </w:r>
      <w:r>
        <w:rPr>
          <w:rFonts w:hint="eastAsia"/>
          <w:b/>
          <w:sz w:val="24"/>
          <w:u w:val="single"/>
        </w:rPr>
        <w:t>マザーボードに関して</w:t>
      </w:r>
      <w:r w:rsidRPr="00E76E33">
        <w:rPr>
          <w:rFonts w:hint="eastAsia"/>
          <w:b/>
          <w:sz w:val="24"/>
          <w:u w:val="single"/>
        </w:rPr>
        <w:t>押さえておきたい５つのこと</w:t>
      </w:r>
    </w:p>
    <w:p w:rsidR="00D117A8" w:rsidRDefault="00F425AB" w:rsidP="00F425AB">
      <w:pPr>
        <w:ind w:leftChars="100" w:left="630" w:hangingChars="200" w:hanging="420"/>
      </w:pPr>
      <w:r>
        <w:rPr>
          <w:rFonts w:hint="eastAsia"/>
        </w:rPr>
        <w:t>１　マザーボードとは（</w:t>
      </w:r>
      <w:r w:rsidR="00D117A8">
        <w:rPr>
          <w:rFonts w:hint="eastAsia"/>
        </w:rPr>
        <w:t xml:space="preserve">　</w:t>
      </w:r>
      <w:r w:rsidR="00D117A8" w:rsidRPr="00D117A8">
        <w:rPr>
          <w:rFonts w:hint="eastAsia"/>
          <w:color w:val="FF0000"/>
        </w:rPr>
        <w:t>パソコンの中心となる基盤</w:t>
      </w:r>
      <w:r w:rsidR="00D117A8">
        <w:rPr>
          <w:rFonts w:hint="eastAsia"/>
        </w:rPr>
        <w:t xml:space="preserve">　</w:t>
      </w:r>
      <w:r>
        <w:rPr>
          <w:rFonts w:hint="eastAsia"/>
        </w:rPr>
        <w:t>）のことであり、パソコンの最大性能や</w:t>
      </w:r>
    </w:p>
    <w:p w:rsidR="00F425AB" w:rsidRDefault="00F425AB" w:rsidP="00F425AB">
      <w:pPr>
        <w:ind w:leftChars="100" w:left="630" w:hangingChars="200" w:hanging="420"/>
      </w:pPr>
      <w:r>
        <w:rPr>
          <w:rFonts w:hint="eastAsia"/>
        </w:rPr>
        <w:t>（</w:t>
      </w:r>
      <w:r w:rsidR="00D117A8">
        <w:rPr>
          <w:rFonts w:hint="eastAsia"/>
        </w:rPr>
        <w:t xml:space="preserve">　</w:t>
      </w:r>
      <w:r w:rsidR="00D117A8" w:rsidRPr="00D117A8">
        <w:rPr>
          <w:rFonts w:hint="eastAsia"/>
          <w:color w:val="FF0000"/>
        </w:rPr>
        <w:t>拡張性</w:t>
      </w:r>
      <w:r w:rsidR="00D117A8">
        <w:rPr>
          <w:rFonts w:hint="eastAsia"/>
        </w:rPr>
        <w:t xml:space="preserve">　</w:t>
      </w:r>
      <w:r>
        <w:rPr>
          <w:rFonts w:hint="eastAsia"/>
        </w:rPr>
        <w:t>）、（</w:t>
      </w:r>
      <w:r w:rsidR="00D117A8">
        <w:rPr>
          <w:rFonts w:hint="eastAsia"/>
        </w:rPr>
        <w:t xml:space="preserve">　</w:t>
      </w:r>
      <w:r w:rsidR="00D117A8" w:rsidRPr="00D117A8">
        <w:rPr>
          <w:rFonts w:hint="eastAsia"/>
          <w:color w:val="FF0000"/>
        </w:rPr>
        <w:t>将来性</w:t>
      </w:r>
      <w:r w:rsidR="00D117A8">
        <w:rPr>
          <w:rFonts w:hint="eastAsia"/>
        </w:rPr>
        <w:t xml:space="preserve">　</w:t>
      </w:r>
      <w:r>
        <w:rPr>
          <w:rFonts w:hint="eastAsia"/>
        </w:rPr>
        <w:t>）</w:t>
      </w:r>
      <w:r w:rsidR="005D3C9A">
        <w:rPr>
          <w:rFonts w:hint="eastAsia"/>
        </w:rPr>
        <w:t>に</w:t>
      </w:r>
      <w:r w:rsidR="005D3C9A">
        <w:t>影響がある</w:t>
      </w:r>
      <w:bookmarkStart w:id="0" w:name="_GoBack"/>
      <w:bookmarkEnd w:id="0"/>
      <w:r w:rsidR="004A0703">
        <w:rPr>
          <w:rFonts w:hint="eastAsia"/>
        </w:rPr>
        <w:t>。</w:t>
      </w:r>
      <w:r>
        <w:rPr>
          <w:rFonts w:hint="eastAsia"/>
        </w:rPr>
        <w:t xml:space="preserve">　→　サイズ：（</w:t>
      </w:r>
      <w:r w:rsidR="00D117A8">
        <w:rPr>
          <w:rFonts w:hint="eastAsia"/>
        </w:rPr>
        <w:t xml:space="preserve">　</w:t>
      </w:r>
      <w:r w:rsidR="00D117A8" w:rsidRPr="00D117A8">
        <w:rPr>
          <w:rFonts w:hint="eastAsia"/>
          <w:color w:val="FF0000"/>
        </w:rPr>
        <w:t>ATX</w:t>
      </w:r>
      <w:r w:rsidR="00D117A8" w:rsidRPr="00D117A8">
        <w:rPr>
          <w:rFonts w:hint="eastAsia"/>
          <w:color w:val="FF0000"/>
        </w:rPr>
        <w:t xml:space="preserve">　</w:t>
      </w:r>
      <w:r w:rsidR="00D117A8" w:rsidRPr="00D117A8">
        <w:rPr>
          <w:rFonts w:hint="eastAsia"/>
          <w:color w:val="FF0000"/>
        </w:rPr>
        <w:t>microATX</w:t>
      </w:r>
      <w:r w:rsidR="00D117A8">
        <w:rPr>
          <w:rFonts w:hint="eastAsia"/>
        </w:rPr>
        <w:t xml:space="preserve">　</w:t>
      </w:r>
      <w:r>
        <w:rPr>
          <w:rFonts w:hint="eastAsia"/>
        </w:rPr>
        <w:t>）規格など</w:t>
      </w:r>
    </w:p>
    <w:p w:rsidR="00F425AB" w:rsidRDefault="00F425AB" w:rsidP="00F425AB">
      <w:pPr>
        <w:ind w:firstLineChars="100" w:firstLine="210"/>
      </w:pPr>
      <w:r>
        <w:rPr>
          <w:rFonts w:hint="eastAsia"/>
        </w:rPr>
        <w:t xml:space="preserve">２　</w:t>
      </w:r>
      <w:r>
        <w:rPr>
          <w:rFonts w:hint="eastAsia"/>
        </w:rPr>
        <w:t>CPU</w:t>
      </w:r>
      <w:r>
        <w:rPr>
          <w:rFonts w:hint="eastAsia"/>
        </w:rPr>
        <w:t>スロット：</w:t>
      </w:r>
      <w:r>
        <w:rPr>
          <w:rFonts w:hint="eastAsia"/>
        </w:rPr>
        <w:t>Intel</w:t>
      </w:r>
      <w:r>
        <w:rPr>
          <w:rFonts w:hint="eastAsia"/>
        </w:rPr>
        <w:t>では（</w:t>
      </w:r>
      <w:r w:rsidR="00D117A8">
        <w:rPr>
          <w:rFonts w:hint="eastAsia"/>
        </w:rPr>
        <w:t xml:space="preserve">　</w:t>
      </w:r>
      <w:r w:rsidR="00D117A8" w:rsidRPr="00D117A8">
        <w:rPr>
          <w:rFonts w:hint="eastAsia"/>
          <w:color w:val="FF0000"/>
        </w:rPr>
        <w:t>LGA1150</w:t>
      </w:r>
      <w:r w:rsidR="00D117A8">
        <w:rPr>
          <w:rFonts w:hint="eastAsia"/>
        </w:rPr>
        <w:t xml:space="preserve">　</w:t>
      </w:r>
      <w:r>
        <w:rPr>
          <w:rFonts w:hint="eastAsia"/>
        </w:rPr>
        <w:t>）、</w:t>
      </w:r>
      <w:r>
        <w:rPr>
          <w:rFonts w:hint="eastAsia"/>
        </w:rPr>
        <w:t>AMD</w:t>
      </w:r>
      <w:r>
        <w:rPr>
          <w:rFonts w:hint="eastAsia"/>
        </w:rPr>
        <w:t>では（</w:t>
      </w:r>
      <w:r w:rsidR="00D117A8">
        <w:rPr>
          <w:rFonts w:hint="eastAsia"/>
        </w:rPr>
        <w:t xml:space="preserve">　</w:t>
      </w:r>
      <w:r w:rsidR="00D117A8" w:rsidRPr="00D117A8">
        <w:rPr>
          <w:rFonts w:hint="eastAsia"/>
          <w:color w:val="FF0000"/>
        </w:rPr>
        <w:t>Socket FM2</w:t>
      </w:r>
      <w:r w:rsidR="00D117A8">
        <w:rPr>
          <w:rFonts w:hint="eastAsia"/>
        </w:rPr>
        <w:t xml:space="preserve">　</w:t>
      </w:r>
      <w:r>
        <w:rPr>
          <w:rFonts w:hint="eastAsia"/>
        </w:rPr>
        <w:t>）など</w:t>
      </w:r>
      <w:r w:rsidR="004A0703">
        <w:rPr>
          <w:rFonts w:hint="eastAsia"/>
        </w:rPr>
        <w:t>。</w:t>
      </w:r>
    </w:p>
    <w:p w:rsidR="00F425AB" w:rsidRDefault="00F425AB" w:rsidP="00F425AB">
      <w:pPr>
        <w:ind w:firstLineChars="100" w:firstLine="210"/>
      </w:pPr>
      <w:r>
        <w:rPr>
          <w:rFonts w:hint="eastAsia"/>
        </w:rPr>
        <w:t>３　メモリスロット：どのメモリの種類に対応しているか、（</w:t>
      </w:r>
      <w:r w:rsidR="00D117A8">
        <w:rPr>
          <w:rFonts w:hint="eastAsia"/>
        </w:rPr>
        <w:t xml:space="preserve">　</w:t>
      </w:r>
      <w:r w:rsidR="00D117A8" w:rsidRPr="00D117A8">
        <w:rPr>
          <w:rFonts w:hint="eastAsia"/>
          <w:color w:val="FF0000"/>
        </w:rPr>
        <w:t>デュアルチャンネル</w:t>
      </w:r>
      <w:r w:rsidR="00D117A8">
        <w:rPr>
          <w:rFonts w:hint="eastAsia"/>
        </w:rPr>
        <w:t xml:space="preserve">　</w:t>
      </w:r>
      <w:r>
        <w:rPr>
          <w:rFonts w:hint="eastAsia"/>
        </w:rPr>
        <w:t>）の有無</w:t>
      </w:r>
      <w:r w:rsidR="004A0703">
        <w:rPr>
          <w:rFonts w:hint="eastAsia"/>
        </w:rPr>
        <w:t>。</w:t>
      </w:r>
    </w:p>
    <w:p w:rsidR="00F425AB" w:rsidRDefault="00F425AB" w:rsidP="00F425AB">
      <w:pPr>
        <w:ind w:leftChars="100" w:left="630" w:hangingChars="200" w:hanging="420"/>
      </w:pPr>
      <w:r>
        <w:rPr>
          <w:rFonts w:hint="eastAsia"/>
        </w:rPr>
        <w:t>４　グラフィックカード用スロット：（</w:t>
      </w:r>
      <w:r w:rsidR="00D117A8">
        <w:rPr>
          <w:rFonts w:hint="eastAsia"/>
        </w:rPr>
        <w:t xml:space="preserve">　</w:t>
      </w:r>
      <w:r w:rsidR="00D117A8" w:rsidRPr="00D117A8">
        <w:rPr>
          <w:rFonts w:hint="eastAsia"/>
          <w:color w:val="FF0000"/>
        </w:rPr>
        <w:t>AGP</w:t>
      </w:r>
      <w:r w:rsidR="00D117A8">
        <w:rPr>
          <w:rFonts w:hint="eastAsia"/>
          <w:color w:val="FF0000"/>
        </w:rPr>
        <w:t xml:space="preserve">　</w:t>
      </w:r>
      <w:r>
        <w:rPr>
          <w:rFonts w:hint="eastAsia"/>
        </w:rPr>
        <w:t>）から（</w:t>
      </w:r>
      <w:r w:rsidR="00D117A8">
        <w:rPr>
          <w:rFonts w:hint="eastAsia"/>
        </w:rPr>
        <w:t xml:space="preserve">　</w:t>
      </w:r>
      <w:r w:rsidR="00D117A8" w:rsidRPr="00D117A8">
        <w:rPr>
          <w:rFonts w:hint="eastAsia"/>
          <w:color w:val="FF0000"/>
        </w:rPr>
        <w:t>PCI Express x16 (PCIe)</w:t>
      </w:r>
      <w:r w:rsidR="00D117A8">
        <w:rPr>
          <w:rFonts w:hint="eastAsia"/>
        </w:rPr>
        <w:t xml:space="preserve">　</w:t>
      </w:r>
      <w:r>
        <w:rPr>
          <w:rFonts w:hint="eastAsia"/>
        </w:rPr>
        <w:t>）へ移行</w:t>
      </w:r>
      <w:r w:rsidR="004A0703">
        <w:rPr>
          <w:rFonts w:hint="eastAsia"/>
        </w:rPr>
        <w:t>。</w:t>
      </w:r>
    </w:p>
    <w:p w:rsidR="00F425AB" w:rsidRPr="00F044D4" w:rsidRDefault="00F425AB" w:rsidP="00F425AB">
      <w:pPr>
        <w:ind w:leftChars="100" w:left="630" w:hangingChars="200" w:hanging="420"/>
      </w:pPr>
      <w:r>
        <w:rPr>
          <w:rFonts w:hint="eastAsia"/>
        </w:rPr>
        <w:t xml:space="preserve">　　またマザーボード購入時には（</w:t>
      </w:r>
      <w:r w:rsidR="00D117A8">
        <w:rPr>
          <w:rFonts w:hint="eastAsia"/>
        </w:rPr>
        <w:t xml:space="preserve">　</w:t>
      </w:r>
      <w:r w:rsidR="00D117A8" w:rsidRPr="00D117A8">
        <w:rPr>
          <w:rFonts w:hint="eastAsia"/>
          <w:color w:val="FF0000"/>
        </w:rPr>
        <w:t>オンボード</w:t>
      </w:r>
      <w:r w:rsidR="00D117A8">
        <w:rPr>
          <w:rFonts w:hint="eastAsia"/>
        </w:rPr>
        <w:t xml:space="preserve">　</w:t>
      </w:r>
      <w:r>
        <w:rPr>
          <w:rFonts w:hint="eastAsia"/>
        </w:rPr>
        <w:t>）かどうかも確認する</w:t>
      </w:r>
      <w:r w:rsidR="004A0703">
        <w:rPr>
          <w:rFonts w:hint="eastAsia"/>
        </w:rPr>
        <w:t>。</w:t>
      </w:r>
    </w:p>
    <w:p w:rsidR="00F425AB" w:rsidRDefault="00F425AB" w:rsidP="00F425AB">
      <w:pPr>
        <w:ind w:firstLineChars="100" w:firstLine="210"/>
      </w:pPr>
      <w:r>
        <w:rPr>
          <w:rFonts w:hint="eastAsia"/>
        </w:rPr>
        <w:t>５　拡張カード用スロット：（</w:t>
      </w:r>
      <w:r w:rsidR="00D117A8">
        <w:rPr>
          <w:rFonts w:hint="eastAsia"/>
        </w:rPr>
        <w:t xml:space="preserve">　</w:t>
      </w:r>
      <w:r w:rsidR="00D117A8" w:rsidRPr="00D117A8">
        <w:rPr>
          <w:rFonts w:hint="eastAsia"/>
          <w:color w:val="FF0000"/>
        </w:rPr>
        <w:t>PCI</w:t>
      </w:r>
      <w:r w:rsidR="00D117A8">
        <w:rPr>
          <w:rFonts w:hint="eastAsia"/>
        </w:rPr>
        <w:t xml:space="preserve">　</w:t>
      </w:r>
      <w:r w:rsidR="004A0703">
        <w:rPr>
          <w:rFonts w:hint="eastAsia"/>
        </w:rPr>
        <w:t>）　←多ければ多い方が</w:t>
      </w:r>
      <w:r w:rsidR="004A0703">
        <w:t>拡張性が高い。</w:t>
      </w:r>
    </w:p>
    <w:p w:rsidR="00F425AB" w:rsidRDefault="00F425AB" w:rsidP="00F425AB"/>
    <w:p w:rsidR="00F425AB" w:rsidRPr="00962064" w:rsidRDefault="00F425AB" w:rsidP="00F425AB">
      <w:pPr>
        <w:ind w:firstLineChars="200" w:firstLine="442"/>
        <w:rPr>
          <w:b/>
        </w:rPr>
      </w:pPr>
      <w:r w:rsidRPr="00962064">
        <w:rPr>
          <w:rFonts w:hint="eastAsia"/>
          <w:b/>
          <w:sz w:val="22"/>
        </w:rPr>
        <w:t>＜実習に使うマザーボードについて調べてみよう＞</w:t>
      </w:r>
    </w:p>
    <w:p w:rsidR="00F425AB" w:rsidRPr="00F044D4" w:rsidRDefault="005D3C9A" w:rsidP="00F425A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118110</wp:posOffset>
                </wp:positionV>
                <wp:extent cx="1523365" cy="1447165"/>
                <wp:effectExtent l="10795" t="13335" r="1380490" b="187325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3365" cy="1447165"/>
                        </a:xfrm>
                        <a:prstGeom prst="borderCallout2">
                          <a:avLst>
                            <a:gd name="adj1" fmla="val 7898"/>
                            <a:gd name="adj2" fmla="val 105000"/>
                            <a:gd name="adj3" fmla="val 7898"/>
                            <a:gd name="adj4" fmla="val 146977"/>
                            <a:gd name="adj5" fmla="val 112065"/>
                            <a:gd name="adj6" fmla="val 189662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5AB" w:rsidRDefault="00F425AB" w:rsidP="00F425AB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D117A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117A8" w:rsidRPr="00D117A8">
                              <w:rPr>
                                <w:rFonts w:hint="eastAsia"/>
                                <w:color w:val="FF0000"/>
                              </w:rPr>
                              <w:t>CPU</w:t>
                            </w:r>
                            <w:r w:rsidR="00D117A8" w:rsidRPr="00D117A8">
                              <w:rPr>
                                <w:rFonts w:hint="eastAsia"/>
                                <w:color w:val="FF0000"/>
                              </w:rPr>
                              <w:t>ソケット</w:t>
                            </w:r>
                            <w:r w:rsidR="00D117A8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F425AB" w:rsidRDefault="00F425AB" w:rsidP="00F425AB">
                            <w:r>
                              <w:rPr>
                                <w:rFonts w:hint="eastAsia"/>
                              </w:rPr>
                              <w:t xml:space="preserve">CPU </w:t>
                            </w:r>
                            <w:r>
                              <w:rPr>
                                <w:rFonts w:hint="eastAsia"/>
                              </w:rPr>
                              <w:t>を取り付ける場所、いくつか形状があるためそれに合っている</w:t>
                            </w:r>
                            <w:r>
                              <w:rPr>
                                <w:rFonts w:hint="eastAsia"/>
                              </w:rPr>
                              <w:t xml:space="preserve"> CPU </w:t>
                            </w:r>
                            <w:r>
                              <w:rPr>
                                <w:rFonts w:hint="eastAsia"/>
                              </w:rPr>
                              <w:t>しか取り</w:t>
                            </w:r>
                            <w:r w:rsidR="00DA50B9">
                              <w:rPr>
                                <w:rFonts w:hint="eastAsia"/>
                              </w:rPr>
                              <w:t>付け</w:t>
                            </w:r>
                            <w:r>
                              <w:rPr>
                                <w:rFonts w:hint="eastAsia"/>
                              </w:rPr>
                              <w:t>られない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6" o:spid="_x0000_s1026" type="#_x0000_t48" style="position:absolute;left:0;text-align:left;margin-left:-2.9pt;margin-top:9.3pt;width:119.95pt;height:11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" adj="40967,24206,31747,1706,22680,1706" strokeweight="1.5pt">
                <v:textbox inset="5.85pt,.7pt,5.85pt,.7pt">
                  <w:txbxContent>
                    <w:p w:rsidR="00F425AB" w:rsidRDefault="00F425AB" w:rsidP="00F425AB">
                      <w:r>
                        <w:rPr>
                          <w:rFonts w:hint="eastAsia"/>
                        </w:rPr>
                        <w:t>（</w:t>
                      </w:r>
                      <w:r w:rsidR="00D117A8">
                        <w:rPr>
                          <w:rFonts w:hint="eastAsia"/>
                        </w:rPr>
                        <w:t xml:space="preserve">　</w:t>
                      </w:r>
                      <w:r w:rsidR="00D117A8" w:rsidRPr="00D117A8">
                        <w:rPr>
                          <w:rFonts w:hint="eastAsia"/>
                          <w:color w:val="FF0000"/>
                        </w:rPr>
                        <w:t>CPU</w:t>
                      </w:r>
                      <w:r w:rsidR="00D117A8" w:rsidRPr="00D117A8">
                        <w:rPr>
                          <w:rFonts w:hint="eastAsia"/>
                          <w:color w:val="FF0000"/>
                        </w:rPr>
                        <w:t>ソケット</w:t>
                      </w:r>
                      <w:r w:rsidR="00D117A8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F425AB" w:rsidRDefault="00F425AB" w:rsidP="00F425AB">
                      <w:r>
                        <w:rPr>
                          <w:rFonts w:hint="eastAsia"/>
                        </w:rPr>
                        <w:t xml:space="preserve">CPU </w:t>
                      </w:r>
                      <w:r>
                        <w:rPr>
                          <w:rFonts w:hint="eastAsia"/>
                        </w:rPr>
                        <w:t>を取り付ける場所、いくつか形状があるためそれに合っている</w:t>
                      </w:r>
                      <w:r>
                        <w:rPr>
                          <w:rFonts w:hint="eastAsia"/>
                        </w:rPr>
                        <w:t xml:space="preserve"> CPU </w:t>
                      </w:r>
                      <w:r>
                        <w:rPr>
                          <w:rFonts w:hint="eastAsia"/>
                        </w:rPr>
                        <w:t>しか取り</w:t>
                      </w:r>
                      <w:r w:rsidR="00DA50B9">
                        <w:rPr>
                          <w:rFonts w:hint="eastAsia"/>
                        </w:rPr>
                        <w:t>付け</w:t>
                      </w:r>
                      <w:r>
                        <w:rPr>
                          <w:rFonts w:hint="eastAsia"/>
                        </w:rPr>
                        <w:t>られない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118110</wp:posOffset>
                </wp:positionV>
                <wp:extent cx="1523365" cy="1270000"/>
                <wp:effectExtent l="1060450" t="13335" r="16510" b="73596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3365" cy="1270000"/>
                        </a:xfrm>
                        <a:prstGeom prst="borderCallout2">
                          <a:avLst>
                            <a:gd name="adj1" fmla="val 9000"/>
                            <a:gd name="adj2" fmla="val -5000"/>
                            <a:gd name="adj3" fmla="val 9000"/>
                            <a:gd name="adj4" fmla="val -40769"/>
                            <a:gd name="adj5" fmla="val 157000"/>
                            <a:gd name="adj6" fmla="val -6856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5AB" w:rsidRDefault="00F425AB" w:rsidP="00F425AB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D117A8" w:rsidRPr="00D117A8">
                              <w:rPr>
                                <w:rFonts w:hint="eastAsia"/>
                                <w:color w:val="FF0000"/>
                              </w:rPr>
                              <w:t>メモリスロット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F425AB" w:rsidRDefault="00F425AB" w:rsidP="00F425AB">
                            <w:r>
                              <w:rPr>
                                <w:rFonts w:hint="eastAsia"/>
                              </w:rPr>
                              <w:t>メモリを取り付ける場所。その形状に対応したメモリでないと取り付けることができない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7" type="#_x0000_t48" style="position:absolute;left:0;text-align:left;margin-left:385.75pt;margin-top:9.3pt;width:119.95pt;height:10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" adj="-14811,33912,-8806,1944,-1080,1944" strokeweight="1.5pt">
                <v:textbox inset="5.85pt,.7pt,5.85pt,.7pt">
                  <w:txbxContent>
                    <w:p w:rsidR="00F425AB" w:rsidRDefault="00F425AB" w:rsidP="00F425AB">
                      <w:r>
                        <w:rPr>
                          <w:rFonts w:hint="eastAsia"/>
                        </w:rPr>
                        <w:t>（</w:t>
                      </w:r>
                      <w:r w:rsidR="00D117A8" w:rsidRPr="00D117A8">
                        <w:rPr>
                          <w:rFonts w:hint="eastAsia"/>
                          <w:color w:val="FF0000"/>
                        </w:rPr>
                        <w:t>メモリスロット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F425AB" w:rsidRDefault="00F425AB" w:rsidP="00F425AB">
                      <w:r>
                        <w:rPr>
                          <w:rFonts w:hint="eastAsia"/>
                        </w:rPr>
                        <w:t>メモリを取り付ける場所。その形状に対応したメモリでないと取り付けることができない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F425AB" w:rsidRDefault="00F425AB" w:rsidP="00F425AB"/>
    <w:p w:rsidR="00F425AB" w:rsidRPr="00E76E33" w:rsidRDefault="00F425AB" w:rsidP="00F425AB"/>
    <w:p w:rsidR="00F425AB" w:rsidRDefault="00F425AB" w:rsidP="00F425AB"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810260</wp:posOffset>
            </wp:positionH>
            <wp:positionV relativeFrom="paragraph">
              <wp:posOffset>74930</wp:posOffset>
            </wp:positionV>
            <wp:extent cx="4208145" cy="3968750"/>
            <wp:effectExtent l="19050" t="0" r="1905" b="0"/>
            <wp:wrapNone/>
            <wp:docPr id="4" name="図 3" descr="写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写真.JPG"/>
                    <pic:cNvPicPr/>
                  </pic:nvPicPr>
                  <pic:blipFill>
                    <a:blip r:embed="rId6" cstate="print"/>
                    <a:srcRect l="8545" r="11966"/>
                    <a:stretch>
                      <a:fillRect/>
                    </a:stretch>
                  </pic:blipFill>
                  <pic:spPr>
                    <a:xfrm>
                      <a:off x="0" y="0"/>
                      <a:ext cx="420814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25AB" w:rsidRDefault="00F425AB" w:rsidP="00F425AB"/>
    <w:p w:rsidR="00F425AB" w:rsidRDefault="00F425AB" w:rsidP="00F425AB"/>
    <w:p w:rsidR="00F425AB" w:rsidRDefault="005D3C9A" w:rsidP="00F425A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193675</wp:posOffset>
                </wp:positionV>
                <wp:extent cx="1523365" cy="974725"/>
                <wp:effectExtent l="346075" t="12700" r="16510" b="30797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3365" cy="974725"/>
                        </a:xfrm>
                        <a:prstGeom prst="borderCallout2">
                          <a:avLst>
                            <a:gd name="adj1" fmla="val 11727"/>
                            <a:gd name="adj2" fmla="val -5000"/>
                            <a:gd name="adj3" fmla="val 11727"/>
                            <a:gd name="adj4" fmla="val -15588"/>
                            <a:gd name="adj5" fmla="val 129903"/>
                            <a:gd name="adj6" fmla="val -21718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5AB" w:rsidRDefault="00F425AB" w:rsidP="00F425AB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D117A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117A8" w:rsidRPr="00D117A8">
                              <w:rPr>
                                <w:rFonts w:hint="eastAsia"/>
                                <w:color w:val="FF0000"/>
                              </w:rPr>
                              <w:t>ATX</w:t>
                            </w:r>
                            <w:r w:rsidR="00D117A8" w:rsidRPr="00D117A8">
                              <w:rPr>
                                <w:rFonts w:hint="eastAsia"/>
                                <w:color w:val="FF0000"/>
                              </w:rPr>
                              <w:t>ﾒｲﾝｺﾈｸﾀ</w:t>
                            </w:r>
                            <w:r w:rsidR="00D117A8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F425AB" w:rsidRDefault="00F425AB" w:rsidP="00F425AB">
                            <w:r>
                              <w:rPr>
                                <w:rFonts w:hint="eastAsia"/>
                              </w:rPr>
                              <w:t>マザーボード電源用</w:t>
                            </w:r>
                            <w:r>
                              <w:rPr>
                                <w:rFonts w:hint="eastAsia"/>
                              </w:rPr>
                              <w:t>20pin+4pin</w:t>
                            </w:r>
                            <w:r>
                              <w:rPr>
                                <w:rFonts w:hint="eastAsia"/>
                              </w:rPr>
                              <w:t>コネクタ（</w:t>
                            </w:r>
                            <w:r>
                              <w:rPr>
                                <w:rFonts w:hint="eastAsia"/>
                              </w:rPr>
                              <w:t>12V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8" type="#_x0000_t48" style="position:absolute;left:0;text-align:left;margin-left:385.75pt;margin-top:15.25pt;width:119.95pt;height:7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" adj="-4691,28059,-3367,2533,-1080,2533" strokeweight="1.5pt">
                <v:textbox inset="5.85pt,.7pt,5.85pt,.7pt">
                  <w:txbxContent>
                    <w:p w:rsidR="00F425AB" w:rsidRDefault="00F425AB" w:rsidP="00F425AB">
                      <w:r>
                        <w:rPr>
                          <w:rFonts w:hint="eastAsia"/>
                        </w:rPr>
                        <w:t>（</w:t>
                      </w:r>
                      <w:r w:rsidR="00D117A8">
                        <w:rPr>
                          <w:rFonts w:hint="eastAsia"/>
                        </w:rPr>
                        <w:t xml:space="preserve">　</w:t>
                      </w:r>
                      <w:r w:rsidR="00D117A8" w:rsidRPr="00D117A8">
                        <w:rPr>
                          <w:rFonts w:hint="eastAsia"/>
                          <w:color w:val="FF0000"/>
                        </w:rPr>
                        <w:t>ATX</w:t>
                      </w:r>
                      <w:r w:rsidR="00D117A8" w:rsidRPr="00D117A8">
                        <w:rPr>
                          <w:rFonts w:hint="eastAsia"/>
                          <w:color w:val="FF0000"/>
                        </w:rPr>
                        <w:t>ﾒｲﾝｺﾈｸﾀ</w:t>
                      </w:r>
                      <w:r w:rsidR="00D117A8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F425AB" w:rsidRDefault="00F425AB" w:rsidP="00F425AB">
                      <w:r>
                        <w:rPr>
                          <w:rFonts w:hint="eastAsia"/>
                        </w:rPr>
                        <w:t>マザーボード電源用</w:t>
                      </w:r>
                      <w:r>
                        <w:rPr>
                          <w:rFonts w:hint="eastAsia"/>
                        </w:rPr>
                        <w:t>20pin+4pin</w:t>
                      </w:r>
                      <w:r>
                        <w:rPr>
                          <w:rFonts w:hint="eastAsia"/>
                        </w:rPr>
                        <w:t>コネクタ（</w:t>
                      </w:r>
                      <w:r>
                        <w:rPr>
                          <w:rFonts w:hint="eastAsia"/>
                        </w:rPr>
                        <w:t>12V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F425AB" w:rsidRDefault="005D3C9A" w:rsidP="00F425A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165735</wp:posOffset>
                </wp:positionV>
                <wp:extent cx="1523365" cy="984250"/>
                <wp:effectExtent l="10795" t="13335" r="1675765" b="5969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3365" cy="984250"/>
                        </a:xfrm>
                        <a:prstGeom prst="borderCallout2">
                          <a:avLst>
                            <a:gd name="adj1" fmla="val 11611"/>
                            <a:gd name="adj2" fmla="val 105000"/>
                            <a:gd name="adj3" fmla="val 11611"/>
                            <a:gd name="adj4" fmla="val 156606"/>
                            <a:gd name="adj5" fmla="val 104644"/>
                            <a:gd name="adj6" fmla="val 208755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5AB" w:rsidRDefault="00F425AB" w:rsidP="00F425AB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D117A8" w:rsidRPr="00D117A8">
                              <w:rPr>
                                <w:rFonts w:hint="eastAsia"/>
                                <w:color w:val="FF0000"/>
                              </w:rPr>
                              <w:t>ノースブリッジ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F425AB" w:rsidRPr="00E94930" w:rsidRDefault="00F425AB" w:rsidP="00F425AB">
                            <w:r w:rsidRPr="00F044D4">
                              <w:rPr>
                                <w:rFonts w:hint="eastAsia"/>
                              </w:rPr>
                              <w:t xml:space="preserve">CPU </w:t>
                            </w:r>
                            <w:r w:rsidRPr="00F044D4">
                              <w:rPr>
                                <w:rFonts w:hint="eastAsia"/>
                              </w:rPr>
                              <w:t>や</w:t>
                            </w:r>
                            <w:r w:rsidRPr="00F044D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F044D4">
                              <w:rPr>
                                <w:rFonts w:hint="eastAsia"/>
                              </w:rPr>
                              <w:t>メモリ、グラフィック機能などを統括する部分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9" type="#_x0000_t48" style="position:absolute;left:0;text-align:left;margin-left:-2.9pt;margin-top:13.05pt;width:119.95pt;height:7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" adj="45091,22603,33827,2508,22680,2508" strokeweight="1.5pt">
                <v:textbox inset="5.85pt,.7pt,5.85pt,.7pt">
                  <w:txbxContent>
                    <w:p w:rsidR="00F425AB" w:rsidRDefault="00F425AB" w:rsidP="00F425AB">
                      <w:r>
                        <w:rPr>
                          <w:rFonts w:hint="eastAsia"/>
                        </w:rPr>
                        <w:t>（</w:t>
                      </w:r>
                      <w:r w:rsidR="00D117A8" w:rsidRPr="00D117A8">
                        <w:rPr>
                          <w:rFonts w:hint="eastAsia"/>
                          <w:color w:val="FF0000"/>
                        </w:rPr>
                        <w:t>ノースブリッジ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F425AB" w:rsidRPr="00E94930" w:rsidRDefault="00F425AB" w:rsidP="00F425AB">
                      <w:r w:rsidRPr="00F044D4">
                        <w:rPr>
                          <w:rFonts w:hint="eastAsia"/>
                        </w:rPr>
                        <w:t xml:space="preserve">CPU </w:t>
                      </w:r>
                      <w:r w:rsidRPr="00F044D4">
                        <w:rPr>
                          <w:rFonts w:hint="eastAsia"/>
                        </w:rPr>
                        <w:t>や</w:t>
                      </w:r>
                      <w:r w:rsidRPr="00F044D4">
                        <w:rPr>
                          <w:rFonts w:hint="eastAsia"/>
                        </w:rPr>
                        <w:t xml:space="preserve"> </w:t>
                      </w:r>
                      <w:r w:rsidRPr="00F044D4">
                        <w:rPr>
                          <w:rFonts w:hint="eastAsia"/>
                        </w:rPr>
                        <w:t>メモリ、グラフィック機能などを統括する部分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F425AB" w:rsidRPr="005D3C9A" w:rsidRDefault="00F425AB" w:rsidP="00F425AB"/>
    <w:p w:rsidR="00F425AB" w:rsidRDefault="00F425AB" w:rsidP="00F425AB"/>
    <w:p w:rsidR="00F425AB" w:rsidRDefault="00F425AB" w:rsidP="00F425AB"/>
    <w:p w:rsidR="00F425AB" w:rsidRDefault="005D3C9A" w:rsidP="00F425A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176530</wp:posOffset>
                </wp:positionV>
                <wp:extent cx="1523365" cy="813435"/>
                <wp:effectExtent l="146050" t="319405" r="16510" b="1016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3365" cy="813435"/>
                        </a:xfrm>
                        <a:prstGeom prst="borderCallout2">
                          <a:avLst>
                            <a:gd name="adj1" fmla="val 14051"/>
                            <a:gd name="adj2" fmla="val -5000"/>
                            <a:gd name="adj3" fmla="val 14051"/>
                            <a:gd name="adj4" fmla="val -7213"/>
                            <a:gd name="adj5" fmla="val -37005"/>
                            <a:gd name="adj6" fmla="val -8505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5AB" w:rsidRDefault="00F425AB" w:rsidP="00F425AB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D117A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117A8" w:rsidRPr="00D117A8">
                              <w:rPr>
                                <w:rFonts w:hint="eastAsia"/>
                                <w:color w:val="FF0000"/>
                              </w:rPr>
                              <w:t>IDE</w:t>
                            </w:r>
                            <w:r w:rsidR="00D117A8" w:rsidRPr="00D117A8">
                              <w:rPr>
                                <w:rFonts w:hint="eastAsia"/>
                                <w:color w:val="FF0000"/>
                              </w:rPr>
                              <w:t>スロット</w:t>
                            </w:r>
                            <w:r w:rsidR="00D117A8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F425AB" w:rsidRDefault="00F425AB" w:rsidP="00F425AB">
                            <w:r w:rsidRPr="00962064">
                              <w:rPr>
                                <w:rFonts w:hint="eastAsia"/>
                              </w:rPr>
                              <w:t>HDD</w:t>
                            </w:r>
                            <w:r w:rsidRPr="00962064">
                              <w:rPr>
                                <w:rFonts w:hint="eastAsia"/>
                              </w:rPr>
                              <w:t>や</w:t>
                            </w:r>
                            <w:r>
                              <w:rPr>
                                <w:rFonts w:hint="eastAsia"/>
                              </w:rPr>
                              <w:t>光学</w:t>
                            </w:r>
                            <w:r w:rsidRPr="00962064">
                              <w:rPr>
                                <w:rFonts w:hint="eastAsia"/>
                              </w:rPr>
                              <w:t>ドライブ</w:t>
                            </w:r>
                            <w:r w:rsidRPr="0096206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62064">
                              <w:rPr>
                                <w:rFonts w:hint="eastAsia"/>
                              </w:rPr>
                              <w:t>などを取り付ける場所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0" type="#_x0000_t48" style="position:absolute;left:0;text-align:left;margin-left:385.75pt;margin-top:13.9pt;width:119.95pt;height:6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" adj="-1837,-7993,-1558,3035,-1080,3035" strokeweight="1.5pt">
                <v:textbox inset="5.85pt,.7pt,5.85pt,.7pt">
                  <w:txbxContent>
                    <w:p w:rsidR="00F425AB" w:rsidRDefault="00F425AB" w:rsidP="00F425AB">
                      <w:r>
                        <w:rPr>
                          <w:rFonts w:hint="eastAsia"/>
                        </w:rPr>
                        <w:t>（</w:t>
                      </w:r>
                      <w:r w:rsidR="00D117A8">
                        <w:rPr>
                          <w:rFonts w:hint="eastAsia"/>
                        </w:rPr>
                        <w:t xml:space="preserve">　</w:t>
                      </w:r>
                      <w:r w:rsidR="00D117A8" w:rsidRPr="00D117A8">
                        <w:rPr>
                          <w:rFonts w:hint="eastAsia"/>
                          <w:color w:val="FF0000"/>
                        </w:rPr>
                        <w:t>IDE</w:t>
                      </w:r>
                      <w:r w:rsidR="00D117A8" w:rsidRPr="00D117A8">
                        <w:rPr>
                          <w:rFonts w:hint="eastAsia"/>
                          <w:color w:val="FF0000"/>
                        </w:rPr>
                        <w:t>スロット</w:t>
                      </w:r>
                      <w:r w:rsidR="00D117A8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F425AB" w:rsidRDefault="00F425AB" w:rsidP="00F425AB">
                      <w:r w:rsidRPr="00962064">
                        <w:rPr>
                          <w:rFonts w:hint="eastAsia"/>
                        </w:rPr>
                        <w:t>HDD</w:t>
                      </w:r>
                      <w:r w:rsidRPr="00962064">
                        <w:rPr>
                          <w:rFonts w:hint="eastAsia"/>
                        </w:rPr>
                        <w:t>や</w:t>
                      </w:r>
                      <w:r>
                        <w:rPr>
                          <w:rFonts w:hint="eastAsia"/>
                        </w:rPr>
                        <w:t>光学</w:t>
                      </w:r>
                      <w:r w:rsidRPr="00962064">
                        <w:rPr>
                          <w:rFonts w:hint="eastAsia"/>
                        </w:rPr>
                        <w:t>ドライブ</w:t>
                      </w:r>
                      <w:r w:rsidRPr="00962064">
                        <w:rPr>
                          <w:rFonts w:hint="eastAsia"/>
                        </w:rPr>
                        <w:t xml:space="preserve"> </w:t>
                      </w:r>
                      <w:r w:rsidRPr="00962064">
                        <w:rPr>
                          <w:rFonts w:hint="eastAsia"/>
                        </w:rPr>
                        <w:t>などを取り付ける場所</w:t>
                      </w:r>
                    </w:p>
                  </w:txbxContent>
                </v:textbox>
              </v:shape>
            </w:pict>
          </mc:Fallback>
        </mc:AlternateContent>
      </w:r>
    </w:p>
    <w:p w:rsidR="00F425AB" w:rsidRDefault="005D3C9A" w:rsidP="00F425A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118110</wp:posOffset>
                </wp:positionV>
                <wp:extent cx="1523365" cy="984250"/>
                <wp:effectExtent l="10795" t="384810" r="704215" b="1206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3365" cy="984250"/>
                        </a:xfrm>
                        <a:prstGeom prst="borderCallout2">
                          <a:avLst>
                            <a:gd name="adj1" fmla="val 11611"/>
                            <a:gd name="adj2" fmla="val 105000"/>
                            <a:gd name="adj3" fmla="val 11611"/>
                            <a:gd name="adj4" fmla="val 125051"/>
                            <a:gd name="adj5" fmla="val -37356"/>
                            <a:gd name="adj6" fmla="val 145435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5AB" w:rsidRDefault="00F425AB" w:rsidP="00F425AB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D117A8" w:rsidRPr="00D117A8">
                              <w:rPr>
                                <w:rFonts w:hint="eastAsia"/>
                                <w:color w:val="FF0000"/>
                              </w:rPr>
                              <w:t>ATX12V</w:t>
                            </w:r>
                            <w:r w:rsidR="00D117A8" w:rsidRPr="00D117A8">
                              <w:rPr>
                                <w:rFonts w:hint="eastAsia"/>
                                <w:color w:val="FF0000"/>
                              </w:rPr>
                              <w:t>コネクタ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F425AB" w:rsidRPr="00E94930" w:rsidRDefault="00F425AB" w:rsidP="00F425AB">
                            <w:r>
                              <w:rPr>
                                <w:rFonts w:hint="eastAsia"/>
                              </w:rPr>
                              <w:t>CPU</w:t>
                            </w:r>
                            <w:r>
                              <w:rPr>
                                <w:rFonts w:hint="eastAsia"/>
                              </w:rPr>
                              <w:t>電源用</w:t>
                            </w:r>
                            <w:r>
                              <w:rPr>
                                <w:rFonts w:hint="eastAsia"/>
                              </w:rPr>
                              <w:t>4pin</w:t>
                            </w:r>
                            <w:r>
                              <w:rPr>
                                <w:rFonts w:hint="eastAsia"/>
                              </w:rPr>
                              <w:t>コネくタ（</w:t>
                            </w:r>
                            <w:r>
                              <w:rPr>
                                <w:rFonts w:hint="eastAsia"/>
                              </w:rPr>
                              <w:t>12V</w:t>
                            </w:r>
                            <w:r>
                              <w:rPr>
                                <w:rFonts w:hint="eastAsia"/>
                              </w:rPr>
                              <w:t>）。</w:t>
                            </w:r>
                            <w:r>
                              <w:rPr>
                                <w:rFonts w:hint="eastAsia"/>
                              </w:rPr>
                              <w:t>CPU</w:t>
                            </w:r>
                            <w:r>
                              <w:rPr>
                                <w:rFonts w:hint="eastAsia"/>
                              </w:rPr>
                              <w:t>に電力を供給する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1" type="#_x0000_t48" style="position:absolute;left:0;text-align:left;margin-left:-2.9pt;margin-top:9.3pt;width:119.95pt;height:7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" adj="31414,-8069,27011,2508,22680,2508" strokeweight="1.5pt">
                <v:textbox inset="5.85pt,.7pt,5.85pt,.7pt">
                  <w:txbxContent>
                    <w:p w:rsidR="00F425AB" w:rsidRDefault="00F425AB" w:rsidP="00F425AB">
                      <w:r>
                        <w:rPr>
                          <w:rFonts w:hint="eastAsia"/>
                        </w:rPr>
                        <w:t>（</w:t>
                      </w:r>
                      <w:r w:rsidR="00D117A8" w:rsidRPr="00D117A8">
                        <w:rPr>
                          <w:rFonts w:hint="eastAsia"/>
                          <w:color w:val="FF0000"/>
                        </w:rPr>
                        <w:t>ATX12V</w:t>
                      </w:r>
                      <w:r w:rsidR="00D117A8" w:rsidRPr="00D117A8">
                        <w:rPr>
                          <w:rFonts w:hint="eastAsia"/>
                          <w:color w:val="FF0000"/>
                        </w:rPr>
                        <w:t>コネクタ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F425AB" w:rsidRPr="00E94930" w:rsidRDefault="00F425AB" w:rsidP="00F425AB">
                      <w:r>
                        <w:rPr>
                          <w:rFonts w:hint="eastAsia"/>
                        </w:rPr>
                        <w:t>CPU</w:t>
                      </w:r>
                      <w:r>
                        <w:rPr>
                          <w:rFonts w:hint="eastAsia"/>
                        </w:rPr>
                        <w:t>電源用</w:t>
                      </w:r>
                      <w:r>
                        <w:rPr>
                          <w:rFonts w:hint="eastAsia"/>
                        </w:rPr>
                        <w:t>4pin</w:t>
                      </w:r>
                      <w:r>
                        <w:rPr>
                          <w:rFonts w:hint="eastAsia"/>
                        </w:rPr>
                        <w:t>コネくタ（</w:t>
                      </w:r>
                      <w:r>
                        <w:rPr>
                          <w:rFonts w:hint="eastAsia"/>
                        </w:rPr>
                        <w:t>12V</w:t>
                      </w:r>
                      <w:r>
                        <w:rPr>
                          <w:rFonts w:hint="eastAsia"/>
                        </w:rPr>
                        <w:t>）。</w:t>
                      </w:r>
                      <w:r>
                        <w:rPr>
                          <w:rFonts w:hint="eastAsia"/>
                        </w:rPr>
                        <w:t>CPU</w:t>
                      </w:r>
                      <w:r>
                        <w:rPr>
                          <w:rFonts w:hint="eastAsia"/>
                        </w:rPr>
                        <w:t>に電力を供給する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F425AB" w:rsidRDefault="00F425AB" w:rsidP="00F425AB"/>
    <w:p w:rsidR="00F425AB" w:rsidRDefault="00F425AB" w:rsidP="00F425AB"/>
    <w:p w:rsidR="00F425AB" w:rsidRDefault="005D3C9A" w:rsidP="00F425A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4308475</wp:posOffset>
                </wp:positionH>
                <wp:positionV relativeFrom="paragraph">
                  <wp:posOffset>189865</wp:posOffset>
                </wp:positionV>
                <wp:extent cx="2113915" cy="1654175"/>
                <wp:effectExtent l="12700" t="8890" r="6985" b="1333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3915" cy="1654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B1CD73" id="_x0000_t109" coordsize="21600,21600" o:spt="109" path="m,l,21600r21600,l21600,xe">
                <v:stroke joinstyle="miter"/>
                <v:path gradientshapeok="t" o:connecttype="rect"/>
              </v:shapetype>
              <v:shape id="AutoShape 10" o:spid="_x0000_s1026" type="#_x0000_t109" style="position:absolute;left:0;text-align:left;margin-left:339.25pt;margin-top:14.95pt;width:166.45pt;height:13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">
                <v:textbox inset="5.85pt,.7pt,5.85pt,.7pt"/>
              </v:shape>
            </w:pict>
          </mc:Fallback>
        </mc:AlternateContent>
      </w:r>
    </w:p>
    <w:p w:rsidR="00F425AB" w:rsidRDefault="00F425AB" w:rsidP="00F425AB">
      <w:r>
        <w:rPr>
          <w:rFonts w:hint="eastAsia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4377055</wp:posOffset>
            </wp:positionH>
            <wp:positionV relativeFrom="paragraph">
              <wp:posOffset>36830</wp:posOffset>
            </wp:positionV>
            <wp:extent cx="2000250" cy="1506855"/>
            <wp:effectExtent l="19050" t="0" r="0" b="0"/>
            <wp:wrapNone/>
            <wp:docPr id="6" name="図 5" descr="m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2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50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25AB" w:rsidRDefault="005D3C9A" w:rsidP="00F425A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2192020</wp:posOffset>
                </wp:positionH>
                <wp:positionV relativeFrom="paragraph">
                  <wp:posOffset>116840</wp:posOffset>
                </wp:positionV>
                <wp:extent cx="1564005" cy="1270000"/>
                <wp:effectExtent l="10795" t="21590" r="349250" b="1333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4005" cy="1270000"/>
                        </a:xfrm>
                        <a:prstGeom prst="borderCallout1">
                          <a:avLst>
                            <a:gd name="adj1" fmla="val 9000"/>
                            <a:gd name="adj2" fmla="val 104870"/>
                            <a:gd name="adj3" fmla="val -852"/>
                            <a:gd name="adj4" fmla="val 12119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5AB" w:rsidRDefault="00F425AB" w:rsidP="00F425AB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D117A8" w:rsidRPr="00D117A8">
                              <w:rPr>
                                <w:rFonts w:hint="eastAsia"/>
                                <w:color w:val="FF0000"/>
                              </w:rPr>
                              <w:t>サウスブリッジ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F425AB" w:rsidRPr="00E94930" w:rsidRDefault="00F425AB" w:rsidP="00F425AB">
                            <w:r w:rsidRPr="00E94930">
                              <w:rPr>
                                <w:rFonts w:hint="eastAsia"/>
                              </w:rPr>
                              <w:t xml:space="preserve">PCI </w:t>
                            </w:r>
                            <w:r w:rsidRPr="00E94930">
                              <w:rPr>
                                <w:rFonts w:hint="eastAsia"/>
                              </w:rPr>
                              <w:t>スロット</w:t>
                            </w:r>
                            <w:r w:rsidRPr="00E9493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E94930">
                              <w:rPr>
                                <w:rFonts w:hint="eastAsia"/>
                              </w:rPr>
                              <w:t>や</w:t>
                            </w:r>
                            <w:r w:rsidRPr="00E9493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E94930">
                              <w:rPr>
                                <w:rFonts w:hint="eastAsia"/>
                              </w:rPr>
                              <w:t>キーボード＆マウス、その他の接続機器を統括する部分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9" o:spid="_x0000_s1032" type="#_x0000_t47" style="position:absolute;left:0;text-align:left;margin-left:172.6pt;margin-top:9.2pt;width:123.15pt;height:10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" adj="26178,-184,22652,1944" strokeweight="1.5pt">
                <v:textbox inset="5.85pt,.7pt,5.85pt,.7pt">
                  <w:txbxContent>
                    <w:p w:rsidR="00F425AB" w:rsidRDefault="00F425AB" w:rsidP="00F425AB">
                      <w:r>
                        <w:rPr>
                          <w:rFonts w:hint="eastAsia"/>
                        </w:rPr>
                        <w:t>（</w:t>
                      </w:r>
                      <w:r w:rsidR="00D117A8" w:rsidRPr="00D117A8">
                        <w:rPr>
                          <w:rFonts w:hint="eastAsia"/>
                          <w:color w:val="FF0000"/>
                        </w:rPr>
                        <w:t>サウスブリッジ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F425AB" w:rsidRPr="00E94930" w:rsidRDefault="00F425AB" w:rsidP="00F425AB">
                      <w:r w:rsidRPr="00E94930">
                        <w:rPr>
                          <w:rFonts w:hint="eastAsia"/>
                        </w:rPr>
                        <w:t xml:space="preserve">PCI </w:t>
                      </w:r>
                      <w:r w:rsidRPr="00E94930">
                        <w:rPr>
                          <w:rFonts w:hint="eastAsia"/>
                        </w:rPr>
                        <w:t>スロット</w:t>
                      </w:r>
                      <w:r w:rsidRPr="00E94930">
                        <w:rPr>
                          <w:rFonts w:hint="eastAsia"/>
                        </w:rPr>
                        <w:t xml:space="preserve"> </w:t>
                      </w:r>
                      <w:r w:rsidRPr="00E94930">
                        <w:rPr>
                          <w:rFonts w:hint="eastAsia"/>
                        </w:rPr>
                        <w:t>や</w:t>
                      </w:r>
                      <w:r w:rsidRPr="00E94930">
                        <w:rPr>
                          <w:rFonts w:hint="eastAsia"/>
                        </w:rPr>
                        <w:t xml:space="preserve"> </w:t>
                      </w:r>
                      <w:r w:rsidRPr="00E94930">
                        <w:rPr>
                          <w:rFonts w:hint="eastAsia"/>
                        </w:rPr>
                        <w:t>キーボード＆マウス、その他の接続機器を統括する部分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116840</wp:posOffset>
                </wp:positionV>
                <wp:extent cx="1523365" cy="1270000"/>
                <wp:effectExtent l="10795" t="12065" r="466090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3365" cy="1270000"/>
                        </a:xfrm>
                        <a:prstGeom prst="borderCallout2">
                          <a:avLst>
                            <a:gd name="adj1" fmla="val 9000"/>
                            <a:gd name="adj2" fmla="val 105000"/>
                            <a:gd name="adj3" fmla="val 9000"/>
                            <a:gd name="adj4" fmla="val 117259"/>
                            <a:gd name="adj5" fmla="val 30352"/>
                            <a:gd name="adj6" fmla="val 12968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5AB" w:rsidRDefault="00F425AB" w:rsidP="00F425AB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D117A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117A8" w:rsidRPr="00D117A8">
                              <w:rPr>
                                <w:rFonts w:hint="eastAsia"/>
                                <w:color w:val="FF0000"/>
                              </w:rPr>
                              <w:t>PCI</w:t>
                            </w:r>
                            <w:r w:rsidR="00D117A8" w:rsidRPr="00D117A8">
                              <w:rPr>
                                <w:rFonts w:hint="eastAsia"/>
                                <w:color w:val="FF0000"/>
                              </w:rPr>
                              <w:t>スロット</w:t>
                            </w:r>
                            <w:r w:rsidR="00D117A8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F425AB" w:rsidRDefault="00F425AB" w:rsidP="00F425AB">
                            <w:r w:rsidRPr="00962064">
                              <w:rPr>
                                <w:rFonts w:hint="eastAsia"/>
                              </w:rPr>
                              <w:t>様々な拡張カードを取り付けるためのスロット</w:t>
                            </w:r>
                            <w:r>
                              <w:rPr>
                                <w:rFonts w:hint="eastAsia"/>
                              </w:rPr>
                              <w:t>。通常２～６個程度ついている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3" type="#_x0000_t48" style="position:absolute;left:0;text-align:left;margin-left:-2.9pt;margin-top:9.2pt;width:119.95pt;height:10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" adj="28011,6556,25328,1944,22680,1944" strokeweight="1.5pt">
                <v:textbox inset="5.85pt,.7pt,5.85pt,.7pt">
                  <w:txbxContent>
                    <w:p w:rsidR="00F425AB" w:rsidRDefault="00F425AB" w:rsidP="00F425AB">
                      <w:r>
                        <w:rPr>
                          <w:rFonts w:hint="eastAsia"/>
                        </w:rPr>
                        <w:t>（</w:t>
                      </w:r>
                      <w:r w:rsidR="00D117A8">
                        <w:rPr>
                          <w:rFonts w:hint="eastAsia"/>
                        </w:rPr>
                        <w:t xml:space="preserve">　</w:t>
                      </w:r>
                      <w:r w:rsidR="00D117A8" w:rsidRPr="00D117A8">
                        <w:rPr>
                          <w:rFonts w:hint="eastAsia"/>
                          <w:color w:val="FF0000"/>
                        </w:rPr>
                        <w:t>PCI</w:t>
                      </w:r>
                      <w:r w:rsidR="00D117A8" w:rsidRPr="00D117A8">
                        <w:rPr>
                          <w:rFonts w:hint="eastAsia"/>
                          <w:color w:val="FF0000"/>
                        </w:rPr>
                        <w:t>スロット</w:t>
                      </w:r>
                      <w:r w:rsidR="00D117A8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F425AB" w:rsidRDefault="00F425AB" w:rsidP="00F425AB">
                      <w:r w:rsidRPr="00962064">
                        <w:rPr>
                          <w:rFonts w:hint="eastAsia"/>
                        </w:rPr>
                        <w:t>様々な拡張カードを取り付けるためのスロット</w:t>
                      </w:r>
                      <w:r>
                        <w:rPr>
                          <w:rFonts w:hint="eastAsia"/>
                        </w:rPr>
                        <w:t>。通常２～６個程度ついている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F425AB" w:rsidRDefault="00F425AB" w:rsidP="00F425AB"/>
    <w:p w:rsidR="00F425AB" w:rsidRDefault="00F425AB" w:rsidP="00F425AB"/>
    <w:p w:rsidR="00F425AB" w:rsidRDefault="00F425AB" w:rsidP="00F425AB"/>
    <w:p w:rsidR="00F425AB" w:rsidRDefault="00F425AB" w:rsidP="00F425AB"/>
    <w:p w:rsidR="00F425AB" w:rsidRDefault="00F425AB" w:rsidP="00F425AB"/>
    <w:p w:rsidR="002B7CC2" w:rsidRPr="00F425AB" w:rsidRDefault="002B7CC2" w:rsidP="00F425AB"/>
    <w:sectPr w:rsidR="002B7CC2" w:rsidRPr="00F425AB" w:rsidSect="00F12591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591" w:rsidRDefault="00F12591" w:rsidP="00F12591">
      <w:r>
        <w:separator/>
      </w:r>
    </w:p>
  </w:endnote>
  <w:endnote w:type="continuationSeparator" w:id="0">
    <w:p w:rsidR="00F12591" w:rsidRDefault="00F12591" w:rsidP="00F1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591" w:rsidRDefault="00F12591" w:rsidP="00F12591">
    <w:pPr>
      <w:pStyle w:val="a5"/>
      <w:jc w:val="right"/>
    </w:pPr>
    <w:r>
      <w:rPr>
        <w:rFonts w:hint="eastAsia"/>
      </w:rPr>
      <w:t>（　　　）年（　　　）組（　　　）番　　氏名（　　　　　　　　　　　　　　　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591" w:rsidRDefault="00F12591" w:rsidP="00F12591">
      <w:r>
        <w:separator/>
      </w:r>
    </w:p>
  </w:footnote>
  <w:footnote w:type="continuationSeparator" w:id="0">
    <w:p w:rsidR="00F12591" w:rsidRDefault="00F12591" w:rsidP="00F1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91"/>
    <w:rsid w:val="002B7CC2"/>
    <w:rsid w:val="003E0BE0"/>
    <w:rsid w:val="004A0703"/>
    <w:rsid w:val="005D3C9A"/>
    <w:rsid w:val="00902F09"/>
    <w:rsid w:val="00D117A8"/>
    <w:rsid w:val="00DA50B9"/>
    <w:rsid w:val="00F12591"/>
    <w:rsid w:val="00F4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v:textbox inset="5.85pt,.7pt,5.85pt,.7pt"/>
    </o:shapedefaults>
    <o:shapelayout v:ext="edit">
      <o:idmap v:ext="edit" data="1"/>
      <o:rules v:ext="edit">
        <o:r id="V:Rule1" type="callout" idref="#_x0000_s1030"/>
        <o:r id="V:Rule2" type="callout" idref="#_x0000_s1031"/>
        <o:r id="V:Rule3" type="callout" idref="#_x0000_s1032"/>
        <o:r id="V:Rule4" type="callout" idref="#_x0000_s1036"/>
        <o:r id="V:Rule5" type="callout" idref="#_x0000_s1035"/>
        <o:r id="V:Rule6" type="callout" idref="#_x0000_s1029"/>
        <o:r id="V:Rule7" type="callout" idref="#_x0000_s1033"/>
        <o:r id="V:Rule8" type="callout" idref="#_x0000_s1028"/>
      </o:rules>
    </o:shapelayout>
  </w:shapeDefaults>
  <w:decimalSymbol w:val="."/>
  <w:listSeparator w:val=","/>
  <w15:docId w15:val="{4335BF98-D04F-4238-8760-EEE6F776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5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25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12591"/>
  </w:style>
  <w:style w:type="paragraph" w:styleId="a5">
    <w:name w:val="footer"/>
    <w:basedOn w:val="a"/>
    <w:link w:val="a6"/>
    <w:uiPriority w:val="99"/>
    <w:semiHidden/>
    <w:unhideWhenUsed/>
    <w:rsid w:val="00F125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12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4</DocSecurity>
  <Lines>3</Lines>
  <Paragraphs>1</Paragraphs>
  <ScaleCrop>false</ScaleCrop>
  <Company>愛知県教育委員会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愛知県教育委員会</dc:creator>
  <cp:keywords/>
  <dc:description/>
  <cp:lastModifiedBy>Tomoyuki Yamashita</cp:lastModifiedBy>
  <cp:revision>2</cp:revision>
  <dcterms:created xsi:type="dcterms:W3CDTF">2014-03-19T04:41:00Z</dcterms:created>
  <dcterms:modified xsi:type="dcterms:W3CDTF">2014-03-19T04:41:00Z</dcterms:modified>
</cp:coreProperties>
</file>